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720"/>
        <w:jc w:val="both"/>
        <w:rPr>
          <w:rFonts w:ascii="宋体" w:hAnsi="宋体" w:cs="宋体"/>
          <w:color w:val="000000"/>
          <w:sz w:val="32"/>
          <w:szCs w:val="32"/>
          <w:lang w:eastAsia="zh-CN"/>
        </w:rPr>
      </w:pPr>
      <w:r>
        <w:rPr>
          <w:rFonts w:ascii="宋体" w:hAnsi="宋体" w:cs="宋体"/>
          <w:b w:val="false"/>
          <w:bCs w:val="false"/>
          <w:color w:val="000000"/>
          <w:kern w:val="0"/>
          <w:sz w:val="32"/>
          <w:szCs w:val="32"/>
          <w:lang w:eastAsia="zh-CN"/>
        </w:rPr>
        <w:t>附件</w:t>
      </w:r>
    </w:p>
    <w:p>
      <w:pPr>
        <w:pStyle w:val="Normal"/>
        <w:spacing w:lineRule="auto" w:line="720"/>
        <w:jc w:val="center"/>
        <w:rPr>
          <w:rFonts w:cs="宋体"/>
        </w:rPr>
      </w:pPr>
      <w:r>
        <w:rPr>
          <w:rFonts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呼和浩特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市</w:t>
      </w:r>
      <w:r>
        <w:rPr>
          <w:rFonts w:ascii="宋体" w:hAnsi="宋体" w:cs="宋体"/>
          <w:b/>
          <w:bCs/>
          <w:sz w:val="36"/>
          <w:szCs w:val="36"/>
        </w:rPr>
        <w:t>红丝带防艾志愿者申请表</w:t>
      </w:r>
    </w:p>
    <w:tbl>
      <w:tblPr>
        <w:tblW w:w="85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164"/>
        <w:gridCol w:w="71"/>
        <w:gridCol w:w="1346"/>
        <w:gridCol w:w="957"/>
        <w:gridCol w:w="744"/>
        <w:gridCol w:w="201"/>
        <w:gridCol w:w="855"/>
        <w:gridCol w:w="1718"/>
      </w:tblGrid>
      <w:tr>
        <w:trPr>
          <w:trHeight w:val="574" w:hRule="atLeast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70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姓 名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70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cs="宋体" w:ascii="宋体" w:hAnsi="宋体"/>
                <w:sz w:val="28"/>
                <w:szCs w:val="28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70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性</w:t>
            </w:r>
            <w:r>
              <w:rPr>
                <w:rFonts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8"/>
                <w:szCs w:val="28"/>
              </w:rPr>
              <w:t>别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70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cs="宋体" w:ascii="宋体" w:hAnsi="宋体"/>
                <w:sz w:val="28"/>
                <w:szCs w:val="28"/>
              </w:rPr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70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民</w:t>
            </w:r>
            <w:r>
              <w:rPr>
                <w:rFonts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8"/>
                <w:szCs w:val="28"/>
              </w:rPr>
              <w:t>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70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cs="宋体" w:ascii="宋体" w:hAnsi="宋体"/>
                <w:sz w:val="28"/>
                <w:szCs w:val="28"/>
              </w:rPr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70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照片</w:t>
            </w:r>
          </w:p>
        </w:tc>
      </w:tr>
      <w:tr>
        <w:trPr>
          <w:trHeight w:val="596" w:hRule="atLeast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70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职</w:t>
            </w:r>
            <w:r>
              <w:rPr>
                <w:rFonts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8"/>
                <w:szCs w:val="28"/>
              </w:rPr>
              <w:t>业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70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cs="宋体" w:ascii="宋体" w:hAnsi="宋体"/>
                <w:sz w:val="28"/>
                <w:szCs w:val="28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70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出生日期</w:t>
            </w:r>
          </w:p>
        </w:tc>
        <w:tc>
          <w:tcPr>
            <w:tcW w:w="2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70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cs="宋体" w:ascii="宋体" w:hAnsi="宋体"/>
                <w:sz w:val="28"/>
                <w:szCs w:val="28"/>
              </w:rPr>
            </w:r>
          </w:p>
        </w:tc>
        <w:tc>
          <w:tcPr>
            <w:tcW w:w="17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70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cs="宋体" w:ascii="宋体" w:hAnsi="宋体"/>
                <w:sz w:val="28"/>
                <w:szCs w:val="28"/>
              </w:rPr>
            </w:r>
          </w:p>
        </w:tc>
      </w:tr>
      <w:tr>
        <w:trPr/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20"/>
                <w:tab w:val="left" w:pos="1525" w:leader="none"/>
              </w:tabs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学</w:t>
            </w:r>
            <w:r>
              <w:rPr>
                <w:rFonts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8"/>
                <w:szCs w:val="28"/>
              </w:rPr>
              <w:t>历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70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cs="宋体" w:ascii="宋体" w:hAnsi="宋体"/>
                <w:sz w:val="28"/>
                <w:szCs w:val="28"/>
              </w:rPr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70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工作单位</w:t>
            </w:r>
          </w:p>
        </w:tc>
        <w:tc>
          <w:tcPr>
            <w:tcW w:w="2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70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cs="宋体" w:ascii="宋体" w:hAnsi="宋体"/>
                <w:sz w:val="28"/>
                <w:szCs w:val="28"/>
              </w:rPr>
            </w:r>
          </w:p>
        </w:tc>
        <w:tc>
          <w:tcPr>
            <w:tcW w:w="17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70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cs="宋体" w:ascii="宋体" w:hAnsi="宋体"/>
                <w:sz w:val="28"/>
                <w:szCs w:val="28"/>
              </w:rPr>
            </w:r>
          </w:p>
        </w:tc>
      </w:tr>
      <w:tr>
        <w:trPr/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70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身份证号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70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cs="宋体" w:ascii="宋体" w:hAnsi="宋体"/>
                <w:sz w:val="28"/>
                <w:szCs w:val="28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70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家庭住址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70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cs="宋体" w:ascii="宋体" w:hAnsi="宋体"/>
                <w:sz w:val="28"/>
                <w:szCs w:val="28"/>
              </w:rPr>
            </w:r>
          </w:p>
        </w:tc>
      </w:tr>
      <w:tr>
        <w:trPr>
          <w:trHeight w:val="634" w:hRule="atLeast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70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70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cs="宋体" w:ascii="宋体" w:hAnsi="宋体"/>
                <w:sz w:val="28"/>
                <w:szCs w:val="28"/>
              </w:rPr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70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cs="宋体" w:ascii="宋体" w:hAnsi="宋体"/>
                <w:sz w:val="28"/>
                <w:szCs w:val="28"/>
              </w:rPr>
              <w:t>QQ</w:t>
            </w:r>
            <w:r>
              <w:rPr>
                <w:rFonts w:ascii="宋体" w:hAnsi="宋体" w:cs="宋体"/>
                <w:sz w:val="28"/>
                <w:szCs w:val="28"/>
              </w:rPr>
              <w:t>号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700"/>
              <w:ind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cs="宋体" w:ascii="宋体" w:hAnsi="宋体"/>
                <w:sz w:val="28"/>
                <w:szCs w:val="28"/>
              </w:rPr>
            </w:r>
          </w:p>
        </w:tc>
      </w:tr>
      <w:tr>
        <w:trPr>
          <w:trHeight w:val="499" w:hRule="atLeast"/>
        </w:trPr>
        <w:tc>
          <w:tcPr>
            <w:tcW w:w="27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70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是否具有相应资质</w:t>
            </w:r>
          </w:p>
        </w:tc>
        <w:tc>
          <w:tcPr>
            <w:tcW w:w="5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700"/>
              <w:ind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医师（士）       □有        □无</w:t>
            </w:r>
          </w:p>
        </w:tc>
      </w:tr>
      <w:tr>
        <w:trPr>
          <w:trHeight w:val="484" w:hRule="atLeast"/>
        </w:trPr>
        <w:tc>
          <w:tcPr>
            <w:tcW w:w="275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50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cs="宋体" w:ascii="宋体" w:hAnsi="宋体"/>
                <w:sz w:val="28"/>
                <w:szCs w:val="28"/>
              </w:rPr>
            </w:r>
          </w:p>
        </w:tc>
        <w:tc>
          <w:tcPr>
            <w:tcW w:w="5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20"/>
                <w:tab w:val="left" w:pos="257" w:leader="none"/>
                <w:tab w:val="left" w:pos="647" w:leader="none"/>
              </w:tabs>
              <w:spacing w:lineRule="exact" w:line="500"/>
              <w:ind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护师（士）       □有        □无</w:t>
            </w:r>
          </w:p>
        </w:tc>
      </w:tr>
      <w:tr>
        <w:trPr>
          <w:trHeight w:val="484" w:hRule="atLeast"/>
        </w:trPr>
        <w:tc>
          <w:tcPr>
            <w:tcW w:w="275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5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20"/>
                <w:tab w:val="left" w:pos="257" w:leader="none"/>
                <w:tab w:val="left" w:pos="647" w:leader="none"/>
                <w:tab w:val="left" w:pos="792" w:leader="none"/>
                <w:tab w:val="center" w:pos="2797" w:leader="none"/>
              </w:tabs>
              <w:spacing w:lineRule="exact" w:line="500"/>
              <w:ind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技师（士）       □有        □无</w:t>
            </w:r>
          </w:p>
        </w:tc>
      </w:tr>
      <w:tr>
        <w:trPr>
          <w:trHeight w:val="484" w:hRule="atLeast"/>
        </w:trPr>
        <w:tc>
          <w:tcPr>
            <w:tcW w:w="275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5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420"/>
                <w:tab w:val="left" w:pos="257" w:leader="none"/>
                <w:tab w:val="left" w:pos="647" w:leader="none"/>
              </w:tabs>
              <w:spacing w:lineRule="exact" w:line="500"/>
              <w:ind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心理、健康咨询师       □有        □无</w:t>
            </w:r>
          </w:p>
        </w:tc>
      </w:tr>
      <w:tr>
        <w:trPr>
          <w:trHeight w:val="5748" w:hRule="atLeast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5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</w:t>
            </w:r>
          </w:p>
          <w:p>
            <w:pPr>
              <w:pStyle w:val="Normal"/>
              <w:spacing w:lineRule="exact" w:line="5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请</w:t>
            </w:r>
          </w:p>
          <w:p>
            <w:pPr>
              <w:pStyle w:val="Normal"/>
              <w:spacing w:lineRule="exact" w:line="5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人</w:t>
            </w:r>
          </w:p>
          <w:p>
            <w:pPr>
              <w:pStyle w:val="Normal"/>
              <w:spacing w:lineRule="exact" w:line="5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承</w:t>
            </w:r>
          </w:p>
          <w:p>
            <w:pPr>
              <w:pStyle w:val="Normal"/>
              <w:spacing w:lineRule="exact" w:line="5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诺</w:t>
            </w:r>
          </w:p>
        </w:tc>
        <w:tc>
          <w:tcPr>
            <w:tcW w:w="7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500"/>
              <w:ind/>
              <w:jc w:val="center"/>
              <w:rPr>
                <w:rFonts w:ascii="仿宋_GB2312;仿宋" w:hAnsi="仿宋_GB2312;仿宋" w:eastAsia="仿宋_GB2312;仿宋"/>
                <w:sz w:val="28"/>
                <w:szCs w:val="28"/>
              </w:rPr>
            </w:pPr>
            <w:r>
              <w:rPr>
                <w:rFonts w:eastAsia="仿宋_GB2312;仿宋" w:ascii="仿宋_GB2312;仿宋" w:hAnsi="仿宋_GB2312;仿宋"/>
                <w:sz w:val="28"/>
                <w:szCs w:val="28"/>
              </w:rPr>
            </w:r>
          </w:p>
          <w:p>
            <w:pPr>
              <w:pStyle w:val="Normal"/>
              <w:spacing w:lineRule="exact" w:line="500"/>
              <w:rPr>
                <w:rFonts w:ascii="仿宋_GB2312;仿宋" w:hAnsi="仿宋_GB2312;仿宋" w:eastAsia="仿宋_GB2312;仿宋"/>
                <w:sz w:val="28"/>
                <w:szCs w:val="28"/>
              </w:rPr>
            </w:pPr>
            <w:r>
              <w:rPr>
                <w:rFonts w:ascii="仿宋_GB2312;仿宋" w:hAnsi="仿宋_GB2312;仿宋" w:cs="仿宋_GB2312;仿宋" w:eastAsia="仿宋_GB2312;仿宋"/>
                <w:sz w:val="28"/>
                <w:szCs w:val="28"/>
              </w:rPr>
              <w:t xml:space="preserve">    </w:t>
            </w:r>
            <w:r>
              <w:rPr>
                <w:rFonts w:ascii="仿宋_GB2312;仿宋" w:hAnsi="仿宋_GB2312;仿宋" w:eastAsia="仿宋_GB2312;仿宋"/>
                <w:sz w:val="28"/>
                <w:szCs w:val="28"/>
              </w:rPr>
              <w:t>我承诺：在从事志愿服务期间，</w:t>
            </w:r>
            <w:r>
              <w:rPr>
                <w:rFonts w:ascii="仿宋_GB2312;仿宋" w:hAnsi="仿宋_GB2312;仿宋" w:eastAsia="仿宋_GB2312;仿宋"/>
                <w:sz w:val="28"/>
                <w:szCs w:val="28"/>
                <w:lang w:eastAsia="zh-CN"/>
              </w:rPr>
              <w:t>秉承着志愿者服务精神，以爱党爱国、奉献友爱的志愿服务态度</w:t>
            </w:r>
            <w:r>
              <w:rPr>
                <w:rFonts w:ascii="仿宋_GB2312;仿宋" w:hAnsi="仿宋_GB2312;仿宋" w:eastAsia="仿宋_GB2312;仿宋"/>
                <w:sz w:val="28"/>
                <w:szCs w:val="28"/>
              </w:rPr>
              <w:t>服从志愿者组织单位的安排，尽己所能、不计报酬，参与艾滋病防治知识宣传教育、高危行为干预、咨询检测和病人关怀救助等公益性活动，为保护人民身体健康做贡献！</w:t>
            </w:r>
          </w:p>
          <w:p>
            <w:pPr>
              <w:pStyle w:val="Normal"/>
              <w:spacing w:lineRule="exact" w:line="500"/>
              <w:ind/>
              <w:rPr>
                <w:rFonts w:ascii="仿宋_GB2312;仿宋" w:hAnsi="仿宋_GB2312;仿宋" w:eastAsia="仿宋_GB2312;仿宋"/>
                <w:sz w:val="28"/>
                <w:szCs w:val="28"/>
              </w:rPr>
            </w:pPr>
            <w:r>
              <w:rPr>
                <w:rFonts w:ascii="仿宋_GB2312;仿宋" w:hAnsi="仿宋_GB2312;仿宋" w:cs="仿宋_GB2312;仿宋" w:eastAsia="仿宋_GB2312;仿宋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exact" w:line="500"/>
              <w:ind/>
              <w:jc w:val="center"/>
              <w:rPr>
                <w:rFonts w:ascii="仿宋_GB2312;仿宋" w:hAnsi="仿宋_GB2312;仿宋" w:eastAsia="仿宋_GB2312;仿宋"/>
                <w:sz w:val="28"/>
                <w:szCs w:val="28"/>
              </w:rPr>
            </w:pPr>
            <w:r>
              <w:rPr>
                <w:rFonts w:eastAsia="仿宋_GB2312;仿宋" w:ascii="仿宋_GB2312;仿宋" w:hAnsi="仿宋_GB2312;仿宋"/>
                <w:sz w:val="28"/>
                <w:szCs w:val="28"/>
              </w:rPr>
            </w:r>
          </w:p>
          <w:p>
            <w:pPr>
              <w:pStyle w:val="Normal"/>
              <w:spacing w:lineRule="exact" w:line="500"/>
              <w:ind/>
              <w:rPr>
                <w:rFonts w:ascii="仿宋_GB2312;仿宋" w:hAnsi="仿宋_GB2312;仿宋" w:eastAsia="仿宋_GB2312;仿宋"/>
                <w:sz w:val="28"/>
                <w:szCs w:val="28"/>
              </w:rPr>
            </w:pPr>
            <w:r>
              <w:rPr>
                <w:rFonts w:ascii="仿宋_GB2312;仿宋" w:hAnsi="仿宋_GB2312;仿宋" w:eastAsia="仿宋_GB2312;仿宋"/>
                <w:sz w:val="28"/>
                <w:szCs w:val="28"/>
              </w:rPr>
              <w:t>申请人：</w:t>
            </w:r>
          </w:p>
          <w:p>
            <w:pPr>
              <w:pStyle w:val="Normal"/>
              <w:spacing w:lineRule="exact" w:line="500"/>
              <w:ind/>
              <w:rPr>
                <w:rFonts w:ascii="仿宋_GB2312;仿宋" w:hAnsi="仿宋_GB2312;仿宋" w:eastAsia="仿宋_GB2312;仿宋"/>
                <w:sz w:val="28"/>
                <w:szCs w:val="28"/>
              </w:rPr>
            </w:pPr>
            <w:r>
              <w:rPr>
                <w:rFonts w:eastAsia="仿宋_GB2312;仿宋" w:ascii="仿宋_GB2312;仿宋" w:hAnsi="仿宋_GB2312;仿宋"/>
                <w:sz w:val="28"/>
                <w:szCs w:val="28"/>
              </w:rPr>
            </w:r>
          </w:p>
          <w:p>
            <w:pPr>
              <w:pStyle w:val="Normal"/>
              <w:spacing w:lineRule="exact" w:line="500"/>
              <w:ind/>
              <w:jc w:val="center"/>
              <w:rPr>
                <w:sz w:val="28"/>
                <w:szCs w:val="28"/>
              </w:rPr>
            </w:pPr>
            <w:r>
              <w:rPr>
                <w:rFonts w:ascii="仿宋_GB2312;仿宋" w:hAnsi="仿宋_GB2312;仿宋" w:cs="仿宋_GB2312;仿宋" w:eastAsia="仿宋_GB2312;仿宋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ascii="仿宋_GB2312;仿宋" w:hAnsi="仿宋_GB2312;仿宋" w:cs="仿宋_GB2312;仿宋" w:eastAsia="仿宋_GB2312;仿宋"/>
                <w:sz w:val="28"/>
                <w:szCs w:val="28"/>
              </w:rPr>
              <w:t xml:space="preserve">   </w:t>
            </w:r>
            <w:r>
              <w:rPr>
                <w:rFonts w:ascii="仿宋_GB2312;仿宋" w:hAnsi="仿宋_GB2312;仿宋" w:eastAsia="仿宋_GB2312;仿宋"/>
                <w:sz w:val="28"/>
                <w:szCs w:val="28"/>
              </w:rPr>
              <w:t>年   月   日</w:t>
            </w:r>
          </w:p>
        </w:tc>
      </w:tr>
    </w:tbl>
    <w:p>
      <w:pPr>
        <w:pStyle w:val="Normal"/>
        <w:widowControl/>
        <w:spacing w:lineRule="exact" w:line="520" w:beforeLines="41" w:beforeAutospacing="0" w:afterLines="41" w:afterAutospacing="0"/>
        <w:jc w:val="left"/>
        <w:rPr>
          <w:rFonts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cs="宋体" w:ascii="宋体" w:hAnsi="宋体"/>
          <w:color w:val="000000"/>
          <w:kern w:val="0"/>
          <w:sz w:val="24"/>
          <w:lang w:val="en-US" w:eastAsia="zh-CN"/>
        </w:rPr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6"/>
    <w:family w:val="roman"/>
    <w:pitch w:val="variable"/>
  </w:font>
  <w:font w:name="Calibri">
    <w:charset w:val="00"/>
    <w:family w:val="swiss"/>
    <w:pitch w:val="default"/>
  </w:font>
  <w:font w:name="宋体">
    <w:charset w:val="86"/>
    <w:family w:val="auto"/>
    <w:pitch w:val="default"/>
  </w:font>
  <w:font w:name="仿宋_GB2312">
    <w:altName w:val="仿宋"/>
    <w:charset w:val="86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noLeading/>
    <w:doNotExpandShiftReturn/>
    <w:balanceSingleByteDoubleByteWidth/>
    <w:ulTrailSpac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宋体" w:cs="Times New Roman"/>
        <w:sz w:val="21"/>
        <w:szCs w:val="24"/>
        <w:lang w:val="en-US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widowControl w:val="false"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5764</TotalTime>
  <Application>LanShanOffice/1.4.1.10907$Windows_X86_64 LibreOffice_project/9c1eafdd6df65fffc15a828d5a9fd7d92823ade4</Application>
  <AppVersion>15.0000</AppVersion>
  <Pages>2</Pages>
  <Words>228</Words>
  <Characters>229</Characters>
  <CharactersWithSpaces>318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2021-05-13T15:47:08Z</dcterms:created>
  <dc:creator>Administrator</dc:creator>
  <dc:description/>
  <dc:language>zh-CN</dc:language>
  <cp:lastModifiedBy/>
  <cp:lastPrinted>2021-12-17T10:39:00Z</cp:lastPrinted>
  <dcterms:modified xsi:type="dcterms:W3CDTF">2021-12-22T10:43:21Z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774FA598EA9E4EB9A0EA2C02D125EA98</vt:lpwstr>
  </property>
  <property fmtid="{D5CDD505-2E9C-101B-9397-08002B2CF9AE}" pid="3" name="KSOProductBuildVer">
    <vt:lpwstr>2052-11.1.0.11115</vt:lpwstr>
  </property>
</Properties>
</file>